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66"/>
        <w:tblW w:w="10617" w:type="dxa"/>
        <w:tblLayout w:type="fixed"/>
        <w:tblLook w:val="0000" w:firstRow="0" w:lastRow="0" w:firstColumn="0" w:lastColumn="0" w:noHBand="0" w:noVBand="0"/>
      </w:tblPr>
      <w:tblGrid>
        <w:gridCol w:w="4576"/>
        <w:gridCol w:w="1652"/>
        <w:gridCol w:w="4389"/>
      </w:tblGrid>
      <w:tr w:rsidR="005831AD" w:rsidTr="0003105D">
        <w:trPr>
          <w:trHeight w:val="1422"/>
        </w:trPr>
        <w:tc>
          <w:tcPr>
            <w:tcW w:w="4576" w:type="dxa"/>
          </w:tcPr>
          <w:p w:rsidR="001E4BD5" w:rsidRDefault="001E4BD5" w:rsidP="001E4BD5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>«ВУКТЫЛ»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КАР КЫТШСА</w:t>
            </w:r>
          </w:p>
          <w:p w:rsidR="001E4BD5" w:rsidRPr="00EC4D7E" w:rsidRDefault="001E4BD5" w:rsidP="001E4BD5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1E4BD5" w:rsidRPr="005831AD" w:rsidRDefault="001E4BD5" w:rsidP="001E4BD5">
            <w:pPr>
              <w:tabs>
                <w:tab w:val="left" w:pos="70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831AD" w:rsidRPr="005831AD" w:rsidRDefault="005831AD" w:rsidP="00A166A4">
            <w:pPr>
              <w:tabs>
                <w:tab w:val="left" w:pos="700"/>
              </w:tabs>
              <w:ind w:right="-6599"/>
              <w:rPr>
                <w:rFonts w:ascii="Times New Roman" w:hAnsi="Times New Roman" w:cs="Times New Roman"/>
                <w:b/>
                <w:bCs/>
              </w:rPr>
            </w:pPr>
            <w:r w:rsidRPr="005831AD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2" w:type="dxa"/>
          </w:tcPr>
          <w:p w:rsidR="005831AD" w:rsidRPr="005831AD" w:rsidRDefault="005831AD" w:rsidP="00A166A4">
            <w:pPr>
              <w:rPr>
                <w:rFonts w:ascii="Times New Roman" w:hAnsi="Times New Roman" w:cs="Times New Roman"/>
                <w:b/>
                <w:bCs/>
              </w:rPr>
            </w:pPr>
            <w:r w:rsidRPr="005831AD">
              <w:rPr>
                <w:rFonts w:ascii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1C3EABD7" wp14:editId="2B53252F">
                  <wp:extent cx="914400" cy="1054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:rsidR="001E4BD5" w:rsidRDefault="001E4BD5" w:rsidP="001E4BD5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5831AD" w:rsidRPr="005831AD" w:rsidRDefault="001E4BD5" w:rsidP="001E4BD5">
            <w:pPr>
              <w:spacing w:line="360" w:lineRule="auto"/>
              <w:ind w:right="-15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ОКРУГА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«ВУКТЫЛ»</w:t>
            </w:r>
          </w:p>
        </w:tc>
      </w:tr>
    </w:tbl>
    <w:p w:rsidR="005831AD" w:rsidRPr="00B1252A" w:rsidRDefault="000E2E65" w:rsidP="00583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604318">
        <w:rPr>
          <w:rFonts w:ascii="Times New Roman" w:hAnsi="Times New Roman" w:cs="Times New Roman"/>
          <w:sz w:val="24"/>
          <w:szCs w:val="24"/>
        </w:rPr>
        <w:t>»</w:t>
      </w:r>
      <w:r w:rsidR="00B538FE" w:rsidRPr="00B1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5831AD" w:rsidRPr="00B1252A">
        <w:rPr>
          <w:rFonts w:ascii="Times New Roman" w:hAnsi="Times New Roman" w:cs="Times New Roman"/>
          <w:sz w:val="24"/>
          <w:szCs w:val="24"/>
        </w:rPr>
        <w:t xml:space="preserve"> 201</w:t>
      </w:r>
      <w:r w:rsidR="00604318">
        <w:rPr>
          <w:rFonts w:ascii="Times New Roman" w:hAnsi="Times New Roman" w:cs="Times New Roman"/>
          <w:sz w:val="24"/>
          <w:szCs w:val="24"/>
        </w:rPr>
        <w:t>7</w:t>
      </w:r>
      <w:r w:rsidR="005831AD" w:rsidRPr="00B125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31AD" w:rsidRPr="005831AD" w:rsidRDefault="005831AD" w:rsidP="005831AD">
      <w:pPr>
        <w:rPr>
          <w:rFonts w:ascii="Times New Roman" w:hAnsi="Times New Roman" w:cs="Times New Roman"/>
        </w:rPr>
      </w:pPr>
    </w:p>
    <w:p w:rsidR="005831AD" w:rsidRDefault="00841CFC" w:rsidP="00980A6E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</w:t>
      </w: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тановле</w:t>
      </w:r>
      <w:bookmarkEnd w:id="0"/>
      <w:r>
        <w:rPr>
          <w:rFonts w:ascii="Times New Roman" w:hAnsi="Times New Roman" w:cs="Times New Roman"/>
          <w:b/>
          <w:sz w:val="32"/>
          <w:szCs w:val="32"/>
        </w:rPr>
        <w:t>ние</w:t>
      </w:r>
      <w:r w:rsidR="005831AD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0E2E65">
        <w:rPr>
          <w:rFonts w:ascii="Times New Roman" w:hAnsi="Times New Roman" w:cs="Times New Roman"/>
          <w:b/>
          <w:sz w:val="32"/>
          <w:szCs w:val="32"/>
        </w:rPr>
        <w:t>11</w:t>
      </w:r>
      <w:r w:rsidR="005831AD" w:rsidRPr="001E4BD5">
        <w:rPr>
          <w:rFonts w:ascii="Times New Roman" w:hAnsi="Times New Roman" w:cs="Times New Roman"/>
          <w:b/>
          <w:sz w:val="32"/>
          <w:szCs w:val="32"/>
        </w:rPr>
        <w:t>/</w:t>
      </w:r>
      <w:r w:rsidR="000E2E65">
        <w:rPr>
          <w:rFonts w:ascii="Times New Roman" w:hAnsi="Times New Roman" w:cs="Times New Roman"/>
          <w:b/>
          <w:sz w:val="32"/>
          <w:szCs w:val="32"/>
        </w:rPr>
        <w:t>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E2E65" w:rsidTr="000E2E65">
        <w:tc>
          <w:tcPr>
            <w:tcW w:w="4503" w:type="dxa"/>
            <w:hideMark/>
          </w:tcPr>
          <w:p w:rsidR="000E2E65" w:rsidRDefault="000E2E65" w:rsidP="005A27BB">
            <w:pPr>
              <w:spacing w:after="4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</w:t>
            </w:r>
            <w:r w:rsidR="005A27BB">
              <w:rPr>
                <w:rFonts w:ascii="Times New Roman" w:hAnsi="Times New Roman"/>
                <w:b/>
                <w:sz w:val="24"/>
                <w:szCs w:val="24"/>
              </w:rPr>
              <w:t>организации пожарно-профилактической работы в жилом секторе и на объектах с массовым пребыванием людей</w:t>
            </w:r>
            <w:r w:rsidR="00611F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территории городского округа «Вуктыл»</w:t>
            </w:r>
          </w:p>
        </w:tc>
      </w:tr>
    </w:tbl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E6A16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Федеральными законами от </w:t>
      </w:r>
      <w:r w:rsidRPr="005E6A16">
        <w:rPr>
          <w:rFonts w:ascii="Times New Roman" w:hAnsi="Times New Roman" w:cs="Times New Roman"/>
          <w:bCs/>
          <w:sz w:val="24"/>
          <w:szCs w:val="24"/>
        </w:rPr>
        <w:t>0</w:t>
      </w:r>
      <w:r w:rsidRPr="005E6A16">
        <w:rPr>
          <w:rFonts w:ascii="Times New Roman" w:hAnsi="Times New Roman" w:cs="Times New Roman"/>
          <w:bCs/>
          <w:sz w:val="24"/>
          <w:szCs w:val="24"/>
        </w:rPr>
        <w:t xml:space="preserve">6 октября 2003 года </w:t>
      </w:r>
      <w:hyperlink r:id="rId10" w:history="1">
        <w:r w:rsidRPr="005E6A16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5E6A16">
          <w:rPr>
            <w:rFonts w:ascii="Times New Roman" w:hAnsi="Times New Roman" w:cs="Times New Roman"/>
            <w:bCs/>
            <w:sz w:val="24"/>
            <w:szCs w:val="24"/>
          </w:rPr>
          <w:t xml:space="preserve"> 131-ФЗ</w:t>
        </w:r>
      </w:hyperlink>
      <w:r w:rsidRPr="005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6A16">
        <w:rPr>
          <w:rFonts w:ascii="Times New Roman" w:hAnsi="Times New Roman" w:cs="Times New Roman"/>
          <w:bCs/>
          <w:sz w:val="24"/>
          <w:szCs w:val="24"/>
        </w:rPr>
        <w:t>«</w:t>
      </w:r>
      <w:r w:rsidRPr="005E6A16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5E6A16">
        <w:rPr>
          <w:rFonts w:ascii="Times New Roman" w:hAnsi="Times New Roman" w:cs="Times New Roman"/>
          <w:bCs/>
          <w:sz w:val="24"/>
          <w:szCs w:val="24"/>
        </w:rPr>
        <w:t>»,</w:t>
      </w:r>
      <w:r w:rsidRPr="005E6A16">
        <w:rPr>
          <w:rFonts w:ascii="Times New Roman" w:hAnsi="Times New Roman" w:cs="Times New Roman"/>
          <w:bCs/>
          <w:sz w:val="24"/>
          <w:szCs w:val="24"/>
        </w:rPr>
        <w:t xml:space="preserve"> от 21 декабря 1994 года </w:t>
      </w:r>
      <w:hyperlink r:id="rId11" w:history="1">
        <w:r w:rsidRPr="005E6A16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5E6A16">
          <w:rPr>
            <w:rFonts w:ascii="Times New Roman" w:hAnsi="Times New Roman" w:cs="Times New Roman"/>
            <w:bCs/>
            <w:sz w:val="24"/>
            <w:szCs w:val="24"/>
          </w:rPr>
          <w:t xml:space="preserve"> 69-ФЗ</w:t>
        </w:r>
      </w:hyperlink>
      <w:r w:rsidRPr="005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6A16">
        <w:rPr>
          <w:rFonts w:ascii="Times New Roman" w:hAnsi="Times New Roman" w:cs="Times New Roman"/>
          <w:bCs/>
          <w:sz w:val="24"/>
          <w:szCs w:val="24"/>
        </w:rPr>
        <w:t>«</w:t>
      </w:r>
      <w:r w:rsidRPr="005E6A16">
        <w:rPr>
          <w:rFonts w:ascii="Times New Roman" w:hAnsi="Times New Roman" w:cs="Times New Roman"/>
          <w:bCs/>
          <w:sz w:val="24"/>
          <w:szCs w:val="24"/>
        </w:rPr>
        <w:t>О пожарной безопасности</w:t>
      </w:r>
      <w:r w:rsidRPr="005E6A16">
        <w:rPr>
          <w:rFonts w:ascii="Times New Roman" w:hAnsi="Times New Roman" w:cs="Times New Roman"/>
          <w:bCs/>
          <w:sz w:val="24"/>
          <w:szCs w:val="24"/>
        </w:rPr>
        <w:t>»,</w:t>
      </w:r>
      <w:r w:rsidRPr="005E6A16">
        <w:rPr>
          <w:rFonts w:ascii="Times New Roman" w:hAnsi="Times New Roman" w:cs="Times New Roman"/>
          <w:bCs/>
          <w:sz w:val="24"/>
          <w:szCs w:val="24"/>
        </w:rPr>
        <w:t xml:space="preserve"> от 22 июля 2008 года </w:t>
      </w:r>
      <w:hyperlink r:id="rId12" w:history="1">
        <w:r w:rsidRPr="005E6A16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5E6A16">
          <w:rPr>
            <w:rFonts w:ascii="Times New Roman" w:hAnsi="Times New Roman" w:cs="Times New Roman"/>
            <w:bCs/>
            <w:sz w:val="24"/>
            <w:szCs w:val="24"/>
          </w:rPr>
          <w:t xml:space="preserve"> 123-ФЗ</w:t>
        </w:r>
      </w:hyperlink>
      <w:r w:rsidRPr="005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6A16">
        <w:rPr>
          <w:rFonts w:ascii="Times New Roman" w:hAnsi="Times New Roman" w:cs="Times New Roman"/>
          <w:bCs/>
          <w:sz w:val="24"/>
          <w:szCs w:val="24"/>
        </w:rPr>
        <w:t>«</w:t>
      </w:r>
      <w:r w:rsidRPr="005E6A16">
        <w:rPr>
          <w:rFonts w:ascii="Times New Roman" w:hAnsi="Times New Roman" w:cs="Times New Roman"/>
          <w:bCs/>
          <w:sz w:val="24"/>
          <w:szCs w:val="24"/>
        </w:rPr>
        <w:t>О требованиях пожарной безопасности</w:t>
      </w:r>
      <w:r w:rsidRPr="005E6A1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E6A16">
        <w:rPr>
          <w:rFonts w:ascii="Times New Roman" w:hAnsi="Times New Roman" w:cs="Times New Roman"/>
          <w:bCs/>
          <w:sz w:val="24"/>
          <w:szCs w:val="24"/>
        </w:rPr>
        <w:t xml:space="preserve">и в целях предупреждения пожаров </w:t>
      </w:r>
      <w:r w:rsidRPr="005E6A16">
        <w:rPr>
          <w:rFonts w:ascii="Times New Roman" w:hAnsi="Times New Roman"/>
          <w:sz w:val="24"/>
          <w:szCs w:val="24"/>
        </w:rPr>
        <w:t>в жилом секторе и на объектах с массовым пребыванием людей</w:t>
      </w:r>
      <w:r w:rsidRPr="005E6A16">
        <w:rPr>
          <w:rFonts w:ascii="Times New Roman" w:hAnsi="Times New Roman" w:cs="Times New Roman"/>
          <w:bCs/>
          <w:sz w:val="24"/>
          <w:szCs w:val="24"/>
        </w:rPr>
        <w:t xml:space="preserve"> администрация</w:t>
      </w:r>
      <w:r w:rsidRPr="005E6A16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5A27BB">
        <w:rPr>
          <w:rFonts w:ascii="Times New Roman" w:hAnsi="Times New Roman" w:cs="Times New Roman"/>
          <w:bCs/>
          <w:sz w:val="24"/>
          <w:szCs w:val="24"/>
        </w:rPr>
        <w:t xml:space="preserve"> постановл</w:t>
      </w:r>
      <w:r>
        <w:rPr>
          <w:rFonts w:ascii="Times New Roman" w:hAnsi="Times New Roman" w:cs="Times New Roman"/>
          <w:bCs/>
          <w:sz w:val="24"/>
          <w:szCs w:val="24"/>
        </w:rPr>
        <w:t>яет</w:t>
      </w:r>
      <w:r w:rsidRPr="005A27BB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t>1. Руководител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ю </w:t>
      </w:r>
      <w:r w:rsidRPr="005A27BB">
        <w:rPr>
          <w:rFonts w:ascii="Times New Roman" w:hAnsi="Times New Roman" w:cs="Times New Roman"/>
          <w:bCs/>
          <w:sz w:val="24"/>
          <w:szCs w:val="24"/>
        </w:rPr>
        <w:t xml:space="preserve">Управление образования администрации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5A27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начальнику отдела </w:t>
      </w:r>
      <w:r w:rsidRPr="005A27BB">
        <w:rPr>
          <w:rFonts w:ascii="Times New Roman" w:hAnsi="Times New Roman" w:cs="Times New Roman"/>
          <w:bCs/>
          <w:sz w:val="24"/>
          <w:szCs w:val="24"/>
        </w:rPr>
        <w:t>культуры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национальной политики администрации городского округа «Вуктыл»</w:t>
      </w:r>
      <w:r w:rsidRPr="005A27B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заведующему сектором по физической культуре и спорту администрации городского округа «Вуктыл</w:t>
      </w:r>
      <w:r w:rsidRPr="005A27BB">
        <w:rPr>
          <w:rFonts w:ascii="Times New Roman" w:hAnsi="Times New Roman" w:cs="Times New Roman"/>
          <w:bCs/>
          <w:sz w:val="24"/>
          <w:szCs w:val="24"/>
        </w:rPr>
        <w:t>:</w:t>
      </w:r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t>обеспечить разработку и осуществление первичных мер пожарной безопасности на подведомственных объектах и территориях;</w:t>
      </w:r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t>организовать обучение и подготовку к действиям по предназначению созданных добровольных пожарных формирований и дружин;</w:t>
      </w:r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t>организовать обучение работников организаций согласно утвержденным программам обучения по пожарно-техническому минимуму;</w:t>
      </w:r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t>обеспечить наличие в достаточном количестве и содержать в исправном состоянии первичные средства пожаротушения, не допускать их использование не по назначению;</w:t>
      </w:r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t>обеспечить исправное содержание автоматических противопожарных систем;</w:t>
      </w:r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t>проводить противопожарную пропаганду, иметь на подведомственных объектах стенды с наглядной агитацией в области пожарной безопасности.</w:t>
      </w:r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55138">
        <w:rPr>
          <w:rFonts w:ascii="Times New Roman" w:hAnsi="Times New Roman" w:cs="Times New Roman"/>
          <w:bCs/>
          <w:sz w:val="24"/>
          <w:szCs w:val="24"/>
        </w:rPr>
        <w:t>Начальнику отдела жилищно-коммунального хозяйства и муниципального контроля администрации городского округа «Вуктыл»</w:t>
      </w:r>
      <w:r w:rsidRPr="005A27BB">
        <w:rPr>
          <w:rFonts w:ascii="Times New Roman" w:hAnsi="Times New Roman" w:cs="Times New Roman"/>
          <w:bCs/>
          <w:sz w:val="24"/>
          <w:szCs w:val="24"/>
        </w:rPr>
        <w:t>, руководителям управляющих компаний и товариществам собственников жилья (</w:t>
      </w:r>
      <w:r w:rsidR="00E55138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Pr="005A27BB">
        <w:rPr>
          <w:rFonts w:ascii="Times New Roman" w:hAnsi="Times New Roman" w:cs="Times New Roman"/>
          <w:bCs/>
          <w:sz w:val="24"/>
          <w:szCs w:val="24"/>
        </w:rPr>
        <w:t>ТСЖ)</w:t>
      </w:r>
      <w:r w:rsidR="00E55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138">
        <w:rPr>
          <w:rFonts w:ascii="Times New Roman" w:hAnsi="Times New Roman" w:cs="Times New Roman"/>
          <w:bCs/>
          <w:sz w:val="24"/>
          <w:szCs w:val="24"/>
        </w:rPr>
        <w:t>городского округа «Вуктыл»</w:t>
      </w:r>
      <w:r w:rsidRPr="005A27BB">
        <w:rPr>
          <w:rFonts w:ascii="Times New Roman" w:hAnsi="Times New Roman" w:cs="Times New Roman"/>
          <w:bCs/>
          <w:sz w:val="24"/>
          <w:szCs w:val="24"/>
        </w:rPr>
        <w:t>:</w:t>
      </w:r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t>организовать пожарно-профилактическую работу среди населения на подведомственных территориях по обслуживанию жилищного фонда;</w:t>
      </w:r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t xml:space="preserve">обеспечить содержание </w:t>
      </w:r>
      <w:proofErr w:type="spellStart"/>
      <w:r w:rsidRPr="005A27BB">
        <w:rPr>
          <w:rFonts w:ascii="Times New Roman" w:hAnsi="Times New Roman" w:cs="Times New Roman"/>
          <w:bCs/>
          <w:sz w:val="24"/>
          <w:szCs w:val="24"/>
        </w:rPr>
        <w:t>внутридворовых</w:t>
      </w:r>
      <w:proofErr w:type="spellEnd"/>
      <w:r w:rsidRPr="005A27BB">
        <w:rPr>
          <w:rFonts w:ascii="Times New Roman" w:hAnsi="Times New Roman" w:cs="Times New Roman"/>
          <w:bCs/>
          <w:sz w:val="24"/>
          <w:szCs w:val="24"/>
        </w:rPr>
        <w:t xml:space="preserve"> территорий и подъездных путей для беспрепятственного проезда пожарных автомобилей к местам возникновения возможных пожаров;</w:t>
      </w:r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t>оказывать содействие подразделениям пожарной охраны в тушении пожаров в жилых секторах.</w:t>
      </w:r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</w:t>
      </w:r>
      <w:r w:rsidR="00E55138">
        <w:rPr>
          <w:rFonts w:ascii="Times New Roman" w:hAnsi="Times New Roman" w:cs="Times New Roman"/>
          <w:bCs/>
          <w:sz w:val="24"/>
          <w:szCs w:val="24"/>
        </w:rPr>
        <w:t xml:space="preserve">Заместителю начальника отдела </w:t>
      </w:r>
      <w:r w:rsidRPr="005A27BB">
        <w:rPr>
          <w:rFonts w:ascii="Times New Roman" w:hAnsi="Times New Roman" w:cs="Times New Roman"/>
          <w:bCs/>
          <w:sz w:val="24"/>
          <w:szCs w:val="24"/>
        </w:rPr>
        <w:t xml:space="preserve">по делам </w:t>
      </w:r>
      <w:r w:rsidR="005E6A16">
        <w:rPr>
          <w:rFonts w:ascii="Times New Roman" w:hAnsi="Times New Roman" w:cs="Times New Roman"/>
          <w:bCs/>
          <w:sz w:val="24"/>
          <w:szCs w:val="24"/>
        </w:rPr>
        <w:t>гражданской обороны</w:t>
      </w:r>
      <w:r w:rsidRPr="005A27B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5E6A16">
        <w:rPr>
          <w:rFonts w:ascii="Times New Roman" w:hAnsi="Times New Roman" w:cs="Times New Roman"/>
          <w:bCs/>
          <w:sz w:val="24"/>
          <w:szCs w:val="24"/>
        </w:rPr>
        <w:t>чрезвычайным ситуациям</w:t>
      </w:r>
      <w:r w:rsidRPr="005A27BB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</w:t>
      </w:r>
      <w:r w:rsidR="00E5513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5A27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5138">
        <w:rPr>
          <w:rFonts w:ascii="Times New Roman" w:hAnsi="Times New Roman" w:cs="Times New Roman"/>
          <w:bCs/>
          <w:sz w:val="24"/>
          <w:szCs w:val="24"/>
        </w:rPr>
        <w:t>Панкрашиной</w:t>
      </w:r>
      <w:proofErr w:type="spellEnd"/>
      <w:r w:rsidR="00E55138">
        <w:rPr>
          <w:rFonts w:ascii="Times New Roman" w:hAnsi="Times New Roman" w:cs="Times New Roman"/>
          <w:bCs/>
          <w:sz w:val="24"/>
          <w:szCs w:val="24"/>
        </w:rPr>
        <w:t xml:space="preserve"> Е.С.</w:t>
      </w:r>
      <w:r w:rsidRPr="005A27BB">
        <w:rPr>
          <w:rFonts w:ascii="Times New Roman" w:hAnsi="Times New Roman" w:cs="Times New Roman"/>
          <w:bCs/>
          <w:sz w:val="24"/>
          <w:szCs w:val="24"/>
        </w:rPr>
        <w:t>:</w:t>
      </w:r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t xml:space="preserve">организовать </w:t>
      </w:r>
      <w:proofErr w:type="gramStart"/>
      <w:r w:rsidRPr="005A27B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5A27BB">
        <w:rPr>
          <w:rFonts w:ascii="Times New Roman" w:hAnsi="Times New Roman" w:cs="Times New Roman"/>
          <w:bCs/>
          <w:sz w:val="24"/>
          <w:szCs w:val="24"/>
        </w:rPr>
        <w:t xml:space="preserve"> реализацией первичных мер пожарной безопасности на </w:t>
      </w:r>
      <w:r w:rsidR="005E6A16" w:rsidRPr="005A27BB">
        <w:rPr>
          <w:rFonts w:ascii="Times New Roman" w:hAnsi="Times New Roman" w:cs="Times New Roman"/>
          <w:bCs/>
          <w:sz w:val="24"/>
          <w:szCs w:val="24"/>
        </w:rPr>
        <w:t>объектах с массовым пребыванием людей</w:t>
      </w:r>
      <w:r w:rsidR="005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138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E55138">
        <w:rPr>
          <w:rFonts w:ascii="Times New Roman" w:hAnsi="Times New Roman" w:cs="Times New Roman"/>
          <w:bCs/>
          <w:sz w:val="24"/>
          <w:szCs w:val="24"/>
        </w:rPr>
        <w:t>городского округа «Вуктыл</w:t>
      </w:r>
      <w:r w:rsidRPr="005A27BB">
        <w:rPr>
          <w:rFonts w:ascii="Times New Roman" w:hAnsi="Times New Roman" w:cs="Times New Roman"/>
          <w:bCs/>
          <w:sz w:val="24"/>
          <w:szCs w:val="24"/>
        </w:rPr>
        <w:t>;</w:t>
      </w:r>
    </w:p>
    <w:p w:rsidR="005A27BB" w:rsidRPr="005A27BB" w:rsidRDefault="005A27BB" w:rsidP="005A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7BB">
        <w:rPr>
          <w:rFonts w:ascii="Times New Roman" w:hAnsi="Times New Roman" w:cs="Times New Roman"/>
          <w:bCs/>
          <w:sz w:val="24"/>
          <w:szCs w:val="24"/>
        </w:rPr>
        <w:t>проводить разъяснительную профилактическую работу среди населения по соблюдению правил и норм пожарной безопасности через средства массовой информации.</w:t>
      </w:r>
    </w:p>
    <w:p w:rsidR="003D453A" w:rsidRPr="00611F0C" w:rsidRDefault="003D453A" w:rsidP="005A27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611F0C"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опубликованию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(обнародованию)</w:t>
      </w:r>
      <w:r w:rsidRPr="00611F0C">
        <w:rPr>
          <w:rFonts w:ascii="Times New Roman" w:hAnsi="Times New Roman" w:cs="Times New Roman"/>
          <w:bCs/>
          <w:sz w:val="24"/>
          <w:szCs w:val="24"/>
        </w:rPr>
        <w:t>.</w:t>
      </w:r>
    </w:p>
    <w:p w:rsidR="00611F0C" w:rsidRPr="00611F0C" w:rsidRDefault="003D453A" w:rsidP="005A27BB">
      <w:pPr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611F0C" w:rsidRPr="00611F0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>.</w:t>
      </w:r>
    </w:p>
    <w:p w:rsidR="003D453A" w:rsidRPr="003D453A" w:rsidRDefault="003D453A" w:rsidP="00611F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453A">
        <w:rPr>
          <w:rFonts w:ascii="Times New Roman" w:hAnsi="Times New Roman" w:cs="Times New Roman"/>
          <w:bCs/>
          <w:sz w:val="24"/>
          <w:szCs w:val="24"/>
        </w:rPr>
        <w:t xml:space="preserve">Руководитель администрации </w:t>
      </w:r>
    </w:p>
    <w:p w:rsidR="00611F0C" w:rsidRPr="003D453A" w:rsidRDefault="003D453A" w:rsidP="00611F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453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«Вуктыл»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D45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В.Н. Крисанов</w:t>
      </w:r>
    </w:p>
    <w:p w:rsidR="00611F0C" w:rsidRPr="003D453A" w:rsidRDefault="00611F0C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F0C" w:rsidRDefault="00611F0C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11F0C" w:rsidRDefault="00611F0C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6A16" w:rsidRDefault="005E6A16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Pr="00B1252A" w:rsidRDefault="00B95B3A" w:rsidP="00B95B3A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B95B3A" w:rsidRDefault="00B95B3A" w:rsidP="00B95B3A">
      <w:pPr>
        <w:widowControl w:val="0"/>
        <w:autoSpaceDE w:val="0"/>
        <w:autoSpaceDN w:val="0"/>
        <w:adjustRightInd w:val="0"/>
        <w:spacing w:after="0" w:line="240" w:lineRule="auto"/>
        <w:ind w:left="-284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B95B3A" w:rsidRDefault="00B95B3A" w:rsidP="00B95B3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-851" w:right="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</w:t>
      </w:r>
    </w:p>
    <w:p w:rsidR="00B95B3A" w:rsidRDefault="00B95B3A" w:rsidP="00B95B3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Бузуляк</w:t>
      </w:r>
      <w:proofErr w:type="spellEnd"/>
    </w:p>
    <w:p w:rsidR="00B95B3A" w:rsidRDefault="00B95B3A" w:rsidP="00B95B3A">
      <w:pPr>
        <w:widowControl w:val="0"/>
        <w:autoSpaceDE w:val="0"/>
        <w:autoSpaceDN w:val="0"/>
        <w:adjustRightInd w:val="0"/>
        <w:spacing w:after="0" w:line="240" w:lineRule="auto"/>
        <w:ind w:left="-851" w:right="253"/>
        <w:jc w:val="both"/>
        <w:rPr>
          <w:rFonts w:ascii="Times New Roman" w:hAnsi="Times New Roman" w:cs="Times New Roman"/>
          <w:sz w:val="24"/>
          <w:szCs w:val="24"/>
        </w:rPr>
      </w:pPr>
    </w:p>
    <w:p w:rsidR="00B95B3A" w:rsidRPr="00B1252A" w:rsidRDefault="00B95B3A" w:rsidP="00B95B3A">
      <w:pPr>
        <w:widowControl w:val="0"/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252A">
        <w:rPr>
          <w:rFonts w:ascii="Times New Roman" w:hAnsi="Times New Roman" w:cs="Times New Roman"/>
          <w:sz w:val="24"/>
          <w:szCs w:val="24"/>
        </w:rPr>
        <w:t xml:space="preserve">ачальник отдела правового обеспечения </w:t>
      </w:r>
    </w:p>
    <w:p w:rsidR="00B95B3A" w:rsidRDefault="00B95B3A" w:rsidP="00B95B3A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Н.Н. Кобзаренко</w:t>
      </w:r>
    </w:p>
    <w:p w:rsidR="00B95B3A" w:rsidRDefault="00B95B3A" w:rsidP="00B95B3A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</w:p>
    <w:p w:rsidR="00B95B3A" w:rsidRDefault="00B95B3A" w:rsidP="00B95B3A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делам </w:t>
      </w:r>
    </w:p>
    <w:p w:rsidR="00B95B3A" w:rsidRDefault="00B95B3A" w:rsidP="00B95B3A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гражданской обороны и чрезвычайных ситуаций </w:t>
      </w:r>
    </w:p>
    <w:p w:rsidR="00B95B3A" w:rsidRPr="00B95B3A" w:rsidRDefault="00B95B3A" w:rsidP="00B95B3A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А.Г. Шаповалов</w:t>
      </w: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P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95B3A">
        <w:rPr>
          <w:rFonts w:ascii="Times New Roman" w:hAnsi="Times New Roman" w:cs="Times New Roman"/>
          <w:bCs/>
          <w:sz w:val="20"/>
          <w:szCs w:val="20"/>
        </w:rPr>
        <w:t>Исп. Е.С. Панкрашина</w:t>
      </w: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95B3A" w:rsidSect="0044251A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DB" w:rsidRDefault="004247DB" w:rsidP="00EF33F7">
      <w:pPr>
        <w:spacing w:after="0" w:line="240" w:lineRule="auto"/>
      </w:pPr>
      <w:r>
        <w:separator/>
      </w:r>
    </w:p>
  </w:endnote>
  <w:endnote w:type="continuationSeparator" w:id="0">
    <w:p w:rsidR="004247DB" w:rsidRDefault="004247DB" w:rsidP="00EF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DB" w:rsidRDefault="004247DB" w:rsidP="00EF33F7">
      <w:pPr>
        <w:spacing w:after="0" w:line="240" w:lineRule="auto"/>
      </w:pPr>
      <w:r>
        <w:separator/>
      </w:r>
    </w:p>
  </w:footnote>
  <w:footnote w:type="continuationSeparator" w:id="0">
    <w:p w:rsidR="004247DB" w:rsidRDefault="004247DB" w:rsidP="00EF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024"/>
    <w:multiLevelType w:val="hybridMultilevel"/>
    <w:tmpl w:val="DC24D6C6"/>
    <w:lvl w:ilvl="0" w:tplc="3B0216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B0503B"/>
    <w:multiLevelType w:val="hybridMultilevel"/>
    <w:tmpl w:val="C4D48552"/>
    <w:lvl w:ilvl="0" w:tplc="430EC4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C52805"/>
    <w:multiLevelType w:val="hybridMultilevel"/>
    <w:tmpl w:val="32705D5A"/>
    <w:lvl w:ilvl="0" w:tplc="9B9EA4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FA1D58"/>
    <w:multiLevelType w:val="multilevel"/>
    <w:tmpl w:val="02745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35791213"/>
    <w:multiLevelType w:val="hybridMultilevel"/>
    <w:tmpl w:val="C2A84620"/>
    <w:lvl w:ilvl="0" w:tplc="892E4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C3527"/>
    <w:multiLevelType w:val="hybridMultilevel"/>
    <w:tmpl w:val="CBE23238"/>
    <w:lvl w:ilvl="0" w:tplc="16CAA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3D16EF"/>
    <w:multiLevelType w:val="hybridMultilevel"/>
    <w:tmpl w:val="33D26378"/>
    <w:lvl w:ilvl="0" w:tplc="EC88D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9A"/>
    <w:rsid w:val="000179DC"/>
    <w:rsid w:val="0003105D"/>
    <w:rsid w:val="00040178"/>
    <w:rsid w:val="000622E4"/>
    <w:rsid w:val="000900FF"/>
    <w:rsid w:val="000C4DE0"/>
    <w:rsid w:val="000D5D50"/>
    <w:rsid w:val="000E2E65"/>
    <w:rsid w:val="000F09E5"/>
    <w:rsid w:val="000F60F7"/>
    <w:rsid w:val="00101CFB"/>
    <w:rsid w:val="00112738"/>
    <w:rsid w:val="0012298E"/>
    <w:rsid w:val="00146113"/>
    <w:rsid w:val="001851A3"/>
    <w:rsid w:val="001B32E9"/>
    <w:rsid w:val="001D39D3"/>
    <w:rsid w:val="001E4BD5"/>
    <w:rsid w:val="001F0717"/>
    <w:rsid w:val="001F486D"/>
    <w:rsid w:val="001F7424"/>
    <w:rsid w:val="00231A39"/>
    <w:rsid w:val="002766A1"/>
    <w:rsid w:val="002879B6"/>
    <w:rsid w:val="00287F92"/>
    <w:rsid w:val="002A46F7"/>
    <w:rsid w:val="002B030E"/>
    <w:rsid w:val="002B699A"/>
    <w:rsid w:val="00314632"/>
    <w:rsid w:val="00324745"/>
    <w:rsid w:val="00340D0F"/>
    <w:rsid w:val="00354258"/>
    <w:rsid w:val="00371E06"/>
    <w:rsid w:val="00377489"/>
    <w:rsid w:val="003D453A"/>
    <w:rsid w:val="004247DB"/>
    <w:rsid w:val="0044251A"/>
    <w:rsid w:val="00476DAB"/>
    <w:rsid w:val="0049240A"/>
    <w:rsid w:val="004A1225"/>
    <w:rsid w:val="004A483B"/>
    <w:rsid w:val="004D2999"/>
    <w:rsid w:val="004D7257"/>
    <w:rsid w:val="004F4945"/>
    <w:rsid w:val="005831AD"/>
    <w:rsid w:val="00591D0A"/>
    <w:rsid w:val="005A27BB"/>
    <w:rsid w:val="005C1652"/>
    <w:rsid w:val="005D428C"/>
    <w:rsid w:val="005D6C2C"/>
    <w:rsid w:val="005E6A16"/>
    <w:rsid w:val="005F7063"/>
    <w:rsid w:val="00600060"/>
    <w:rsid w:val="00601FE7"/>
    <w:rsid w:val="00604318"/>
    <w:rsid w:val="00611F0C"/>
    <w:rsid w:val="00623786"/>
    <w:rsid w:val="00664EB5"/>
    <w:rsid w:val="006A754B"/>
    <w:rsid w:val="006B31F0"/>
    <w:rsid w:val="006B47CB"/>
    <w:rsid w:val="006C06C1"/>
    <w:rsid w:val="006D62BA"/>
    <w:rsid w:val="006F3339"/>
    <w:rsid w:val="00747BD7"/>
    <w:rsid w:val="00757E83"/>
    <w:rsid w:val="007B4180"/>
    <w:rsid w:val="007B5934"/>
    <w:rsid w:val="007C79DF"/>
    <w:rsid w:val="007D0715"/>
    <w:rsid w:val="007F71E0"/>
    <w:rsid w:val="008105F5"/>
    <w:rsid w:val="00835F94"/>
    <w:rsid w:val="00841CFC"/>
    <w:rsid w:val="008843E7"/>
    <w:rsid w:val="008956D1"/>
    <w:rsid w:val="008B3E4C"/>
    <w:rsid w:val="008E041F"/>
    <w:rsid w:val="008E29B7"/>
    <w:rsid w:val="0090571F"/>
    <w:rsid w:val="00917662"/>
    <w:rsid w:val="009304A6"/>
    <w:rsid w:val="00953D3C"/>
    <w:rsid w:val="00980A6E"/>
    <w:rsid w:val="009B2F6E"/>
    <w:rsid w:val="009F24F9"/>
    <w:rsid w:val="009F4D9D"/>
    <w:rsid w:val="00A244C0"/>
    <w:rsid w:val="00A2573E"/>
    <w:rsid w:val="00A52ABD"/>
    <w:rsid w:val="00A66212"/>
    <w:rsid w:val="00A74647"/>
    <w:rsid w:val="00A81B4B"/>
    <w:rsid w:val="00A854DA"/>
    <w:rsid w:val="00AA3C8C"/>
    <w:rsid w:val="00AE02CC"/>
    <w:rsid w:val="00AF14E2"/>
    <w:rsid w:val="00AF2B58"/>
    <w:rsid w:val="00AF2D42"/>
    <w:rsid w:val="00AF5AA5"/>
    <w:rsid w:val="00B1252A"/>
    <w:rsid w:val="00B538FE"/>
    <w:rsid w:val="00B95B3A"/>
    <w:rsid w:val="00BB1185"/>
    <w:rsid w:val="00BE5937"/>
    <w:rsid w:val="00C423D7"/>
    <w:rsid w:val="00C43198"/>
    <w:rsid w:val="00C5204C"/>
    <w:rsid w:val="00C55279"/>
    <w:rsid w:val="00C63CE8"/>
    <w:rsid w:val="00CC195B"/>
    <w:rsid w:val="00CD2718"/>
    <w:rsid w:val="00D0483A"/>
    <w:rsid w:val="00D07E17"/>
    <w:rsid w:val="00D41E81"/>
    <w:rsid w:val="00D50EB8"/>
    <w:rsid w:val="00D6470D"/>
    <w:rsid w:val="00D70682"/>
    <w:rsid w:val="00D838FB"/>
    <w:rsid w:val="00DB5D43"/>
    <w:rsid w:val="00DE5BE4"/>
    <w:rsid w:val="00E2221A"/>
    <w:rsid w:val="00E23811"/>
    <w:rsid w:val="00E55138"/>
    <w:rsid w:val="00E74552"/>
    <w:rsid w:val="00E902BA"/>
    <w:rsid w:val="00E9629D"/>
    <w:rsid w:val="00EA073F"/>
    <w:rsid w:val="00ED1636"/>
    <w:rsid w:val="00EF33F7"/>
    <w:rsid w:val="00EF6EC1"/>
    <w:rsid w:val="00F04949"/>
    <w:rsid w:val="00F263B1"/>
    <w:rsid w:val="00F36360"/>
    <w:rsid w:val="00F53239"/>
    <w:rsid w:val="00F64219"/>
    <w:rsid w:val="00FD0AA8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1CFDA8ADEECD0AE55BE90DBA30FE0579C21428322EBC77FD60181823A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1CFDA8ADEECD0AE55BE90DBA30FE0576C314233C2EBC77FD60181823A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1CFDA8ADEECD0AE55BE90DBA30FE0576CD14213A2EBC77FD60181823A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9B6B-B460-479E-AA97-A9A719CD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Козлова Людмила Фёдоровна</cp:lastModifiedBy>
  <cp:revision>45</cp:revision>
  <cp:lastPrinted>2017-11-01T12:23:00Z</cp:lastPrinted>
  <dcterms:created xsi:type="dcterms:W3CDTF">2015-07-10T07:10:00Z</dcterms:created>
  <dcterms:modified xsi:type="dcterms:W3CDTF">2017-11-01T12:24:00Z</dcterms:modified>
</cp:coreProperties>
</file>