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66"/>
        <w:tblW w:w="10617" w:type="dxa"/>
        <w:tblLayout w:type="fixed"/>
        <w:tblLook w:val="0000" w:firstRow="0" w:lastRow="0" w:firstColumn="0" w:lastColumn="0" w:noHBand="0" w:noVBand="0"/>
      </w:tblPr>
      <w:tblGrid>
        <w:gridCol w:w="4576"/>
        <w:gridCol w:w="1652"/>
        <w:gridCol w:w="4389"/>
      </w:tblGrid>
      <w:tr w:rsidR="005831AD" w:rsidTr="0003105D">
        <w:trPr>
          <w:trHeight w:val="1422"/>
        </w:trPr>
        <w:tc>
          <w:tcPr>
            <w:tcW w:w="4576" w:type="dxa"/>
          </w:tcPr>
          <w:p w:rsidR="001E4BD5" w:rsidRDefault="001E4BD5" w:rsidP="001E4BD5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>«ВУКТЫЛ»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КАР КЫТШСА</w:t>
            </w:r>
          </w:p>
          <w:p w:rsidR="001E4BD5" w:rsidRPr="00EC4D7E" w:rsidRDefault="001E4BD5" w:rsidP="001E4BD5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1E4BD5" w:rsidRPr="005831AD" w:rsidRDefault="001E4BD5" w:rsidP="001E4BD5">
            <w:pPr>
              <w:tabs>
                <w:tab w:val="left" w:pos="70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831AD" w:rsidRPr="005831AD" w:rsidRDefault="005831AD" w:rsidP="00A166A4">
            <w:pPr>
              <w:tabs>
                <w:tab w:val="left" w:pos="700"/>
              </w:tabs>
              <w:ind w:right="-6599"/>
              <w:rPr>
                <w:rFonts w:ascii="Times New Roman" w:hAnsi="Times New Roman" w:cs="Times New Roman"/>
                <w:b/>
                <w:bCs/>
              </w:rPr>
            </w:pPr>
            <w:r w:rsidRPr="005831AD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2" w:type="dxa"/>
          </w:tcPr>
          <w:p w:rsidR="005831AD" w:rsidRPr="005831AD" w:rsidRDefault="005831AD" w:rsidP="00A166A4">
            <w:pPr>
              <w:rPr>
                <w:rFonts w:ascii="Times New Roman" w:hAnsi="Times New Roman" w:cs="Times New Roman"/>
                <w:b/>
                <w:bCs/>
              </w:rPr>
            </w:pPr>
            <w:r w:rsidRPr="005831AD">
              <w:rPr>
                <w:rFonts w:ascii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1C3EABD7" wp14:editId="2B53252F">
                  <wp:extent cx="914400" cy="1054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:rsidR="001E4BD5" w:rsidRDefault="001E4BD5" w:rsidP="001E4BD5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5831AD" w:rsidRPr="005831AD" w:rsidRDefault="001E4BD5" w:rsidP="001E4BD5">
            <w:pPr>
              <w:spacing w:line="360" w:lineRule="auto"/>
              <w:ind w:right="-15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ОКРУГА</w:t>
            </w: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«ВУКТЫЛ»</w:t>
            </w:r>
          </w:p>
        </w:tc>
      </w:tr>
    </w:tbl>
    <w:p w:rsidR="005831AD" w:rsidRPr="00B1252A" w:rsidRDefault="000E2E65" w:rsidP="00583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604318">
        <w:rPr>
          <w:rFonts w:ascii="Times New Roman" w:hAnsi="Times New Roman" w:cs="Times New Roman"/>
          <w:sz w:val="24"/>
          <w:szCs w:val="24"/>
        </w:rPr>
        <w:t>»</w:t>
      </w:r>
      <w:r w:rsidR="00B538FE" w:rsidRPr="00B12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5831AD" w:rsidRPr="00B1252A">
        <w:rPr>
          <w:rFonts w:ascii="Times New Roman" w:hAnsi="Times New Roman" w:cs="Times New Roman"/>
          <w:sz w:val="24"/>
          <w:szCs w:val="24"/>
        </w:rPr>
        <w:t xml:space="preserve"> 201</w:t>
      </w:r>
      <w:r w:rsidR="00604318">
        <w:rPr>
          <w:rFonts w:ascii="Times New Roman" w:hAnsi="Times New Roman" w:cs="Times New Roman"/>
          <w:sz w:val="24"/>
          <w:szCs w:val="24"/>
        </w:rPr>
        <w:t>7</w:t>
      </w:r>
      <w:r w:rsidR="005831AD" w:rsidRPr="00B125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31AD" w:rsidRPr="005831AD" w:rsidRDefault="005831AD" w:rsidP="005831AD">
      <w:pPr>
        <w:rPr>
          <w:rFonts w:ascii="Times New Roman" w:hAnsi="Times New Roman" w:cs="Times New Roman"/>
        </w:rPr>
      </w:pPr>
    </w:p>
    <w:p w:rsidR="005831AD" w:rsidRDefault="00841CFC" w:rsidP="00980A6E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5831AD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0E2E65">
        <w:rPr>
          <w:rFonts w:ascii="Times New Roman" w:hAnsi="Times New Roman" w:cs="Times New Roman"/>
          <w:b/>
          <w:sz w:val="32"/>
          <w:szCs w:val="32"/>
        </w:rPr>
        <w:t>11</w:t>
      </w:r>
      <w:r w:rsidR="005831AD" w:rsidRPr="001E4BD5">
        <w:rPr>
          <w:rFonts w:ascii="Times New Roman" w:hAnsi="Times New Roman" w:cs="Times New Roman"/>
          <w:b/>
          <w:sz w:val="32"/>
          <w:szCs w:val="32"/>
        </w:rPr>
        <w:t>/</w:t>
      </w:r>
      <w:r w:rsidR="000E2E65">
        <w:rPr>
          <w:rFonts w:ascii="Times New Roman" w:hAnsi="Times New Roman" w:cs="Times New Roman"/>
          <w:b/>
          <w:sz w:val="32"/>
          <w:szCs w:val="32"/>
        </w:rPr>
        <w:t>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E2E65" w:rsidTr="000E2E65">
        <w:tc>
          <w:tcPr>
            <w:tcW w:w="4503" w:type="dxa"/>
            <w:hideMark/>
          </w:tcPr>
          <w:p w:rsidR="000E2E65" w:rsidRDefault="000E2E65" w:rsidP="003D453A">
            <w:pPr>
              <w:spacing w:after="4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</w:t>
            </w:r>
            <w:r w:rsidR="003D453A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утверждении Положения </w:t>
            </w:r>
            <w:r w:rsidR="00CD2718">
              <w:rPr>
                <w:rFonts w:ascii="Times New Roman" w:hAnsi="Times New Roman"/>
                <w:b/>
                <w:sz w:val="24"/>
                <w:szCs w:val="24"/>
              </w:rPr>
              <w:t xml:space="preserve">об </w:t>
            </w:r>
            <w:r w:rsidR="00611F0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общественного </w:t>
            </w:r>
            <w:proofErr w:type="gramStart"/>
            <w:r w:rsidR="00611F0C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="00611F0C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обеспечением пожарной безопасности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территории городского округа «Вуктыл»</w:t>
            </w:r>
          </w:p>
        </w:tc>
      </w:tr>
    </w:tbl>
    <w:p w:rsidR="00611F0C" w:rsidRPr="00611F0C" w:rsidRDefault="00611F0C" w:rsidP="003D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11F0C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Федеральными законами от 21 декабря 1994 года </w:t>
      </w:r>
      <w:hyperlink r:id="rId10" w:history="1">
        <w:r w:rsidRPr="003D453A">
          <w:rPr>
            <w:rFonts w:ascii="Times New Roman" w:hAnsi="Times New Roman" w:cs="Times New Roman"/>
            <w:bCs/>
            <w:sz w:val="24"/>
            <w:szCs w:val="24"/>
          </w:rPr>
          <w:t>№ 69-ФЗ</w:t>
        </w:r>
      </w:hyperlink>
      <w:r w:rsidRPr="003D453A">
        <w:rPr>
          <w:rFonts w:ascii="Times New Roman" w:hAnsi="Times New Roman" w:cs="Times New Roman"/>
          <w:bCs/>
          <w:sz w:val="24"/>
          <w:szCs w:val="24"/>
        </w:rPr>
        <w:t xml:space="preserve"> № «О пожарной безопасности», от 22 июля 2008 года </w:t>
      </w:r>
      <w:hyperlink r:id="rId11" w:history="1">
        <w:r w:rsidRPr="003D453A">
          <w:rPr>
            <w:rFonts w:ascii="Times New Roman" w:hAnsi="Times New Roman" w:cs="Times New Roman"/>
            <w:bCs/>
            <w:sz w:val="24"/>
            <w:szCs w:val="24"/>
          </w:rPr>
          <w:t>№ 123-ФЗ</w:t>
        </w:r>
      </w:hyperlink>
      <w:r w:rsidRPr="003D453A">
        <w:rPr>
          <w:rFonts w:ascii="Times New Roman" w:hAnsi="Times New Roman" w:cs="Times New Roman"/>
          <w:bCs/>
          <w:sz w:val="24"/>
          <w:szCs w:val="24"/>
        </w:rPr>
        <w:t xml:space="preserve"> «Технический регламент о требованиях пожарной безопасности», от 06 октября 2003 года </w:t>
      </w:r>
      <w:hyperlink r:id="rId12" w:history="1">
        <w:r w:rsidRPr="003D453A">
          <w:rPr>
            <w:rFonts w:ascii="Times New Roman" w:hAnsi="Times New Roman" w:cs="Times New Roman"/>
            <w:bCs/>
            <w:sz w:val="24"/>
            <w:szCs w:val="24"/>
          </w:rPr>
          <w:t>№ 131-ФЗ</w:t>
        </w:r>
      </w:hyperlink>
      <w:r w:rsidRPr="003D453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11F0C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611F0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в целях повышения пожарной безопасности на территории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 администрация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 постановляет:</w:t>
      </w:r>
      <w:proofErr w:type="gramEnd"/>
    </w:p>
    <w:p w:rsidR="003D453A" w:rsidRDefault="00611F0C" w:rsidP="003D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F0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3D453A">
        <w:rPr>
          <w:rFonts w:ascii="Times New Roman" w:hAnsi="Times New Roman" w:cs="Times New Roman"/>
          <w:bCs/>
          <w:sz w:val="24"/>
          <w:szCs w:val="24"/>
        </w:rPr>
        <w:t xml:space="preserve">Утвердить Положение </w:t>
      </w:r>
      <w:r w:rsidR="00CD2718">
        <w:rPr>
          <w:rFonts w:ascii="Times New Roman" w:hAnsi="Times New Roman" w:cs="Times New Roman"/>
          <w:bCs/>
          <w:sz w:val="24"/>
          <w:szCs w:val="24"/>
        </w:rPr>
        <w:t>о</w:t>
      </w:r>
      <w:r w:rsidR="00E2221A">
        <w:rPr>
          <w:rFonts w:ascii="Times New Roman" w:hAnsi="Times New Roman" w:cs="Times New Roman"/>
          <w:bCs/>
          <w:sz w:val="24"/>
          <w:szCs w:val="24"/>
        </w:rPr>
        <w:t xml:space="preserve">б </w:t>
      </w:r>
      <w:r w:rsidR="003D453A" w:rsidRPr="003D453A">
        <w:rPr>
          <w:rFonts w:ascii="Times New Roman" w:hAnsi="Times New Roman"/>
          <w:sz w:val="24"/>
          <w:szCs w:val="24"/>
        </w:rPr>
        <w:t xml:space="preserve">организации общественного </w:t>
      </w:r>
      <w:proofErr w:type="gramStart"/>
      <w:r w:rsidR="003D453A" w:rsidRPr="003D45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3D453A" w:rsidRPr="003D453A">
        <w:rPr>
          <w:rFonts w:ascii="Times New Roman" w:hAnsi="Times New Roman"/>
          <w:sz w:val="24"/>
          <w:szCs w:val="24"/>
        </w:rPr>
        <w:t xml:space="preserve"> обеспечением пожарной безопасности на территории городского округа «Вуктыл»</w:t>
      </w:r>
      <w:r w:rsidR="003D453A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611F0C" w:rsidRPr="00611F0C" w:rsidRDefault="003D453A" w:rsidP="003D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Проводить работы по осуществлению общественного контроля за обеспечением пожарной безопасности гражданами на добровольной основе, по согласованию с администрацией </w:t>
      </w:r>
      <w:r w:rsidRPr="003D453A">
        <w:rPr>
          <w:rFonts w:ascii="Times New Roman" w:hAnsi="Times New Roman"/>
          <w:sz w:val="24"/>
          <w:szCs w:val="24"/>
        </w:rPr>
        <w:t>городского округа «Вуктыл»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>, в свободное от основной работы или учебы время, на безвозмездной основе.</w:t>
      </w:r>
      <w:proofErr w:type="gramEnd"/>
    </w:p>
    <w:p w:rsidR="00611F0C" w:rsidRDefault="003D453A" w:rsidP="003D45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Назначить ответственным по организации общественного </w:t>
      </w:r>
      <w:proofErr w:type="gramStart"/>
      <w:r w:rsidR="00611F0C" w:rsidRPr="00611F0C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 обеспечением пожарной безопасности на территории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4F9">
        <w:rPr>
          <w:rFonts w:ascii="Times New Roman" w:hAnsi="Times New Roman" w:cs="Times New Roman"/>
          <w:bCs/>
          <w:sz w:val="24"/>
          <w:szCs w:val="24"/>
        </w:rPr>
        <w:t xml:space="preserve">заместителя 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начальника </w:t>
      </w:r>
      <w:r>
        <w:rPr>
          <w:rFonts w:ascii="Times New Roman" w:hAnsi="Times New Roman" w:cs="Times New Roman"/>
          <w:bCs/>
          <w:sz w:val="24"/>
          <w:szCs w:val="24"/>
        </w:rPr>
        <w:t>отдела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 по делам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гражданской обороны 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чрезвычайных ситуаций </w:t>
      </w:r>
      <w:r w:rsidR="00CD271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4F9">
        <w:rPr>
          <w:rFonts w:ascii="Times New Roman" w:hAnsi="Times New Roman" w:cs="Times New Roman"/>
          <w:bCs/>
          <w:sz w:val="24"/>
          <w:szCs w:val="24"/>
        </w:rPr>
        <w:t>Е.С. Панкрашину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D453A" w:rsidRPr="00611F0C" w:rsidRDefault="003D453A" w:rsidP="003D45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611F0C">
        <w:rPr>
          <w:rFonts w:ascii="Times New Roman" w:hAnsi="Times New Roman" w:cs="Times New Roman"/>
          <w:bCs/>
          <w:sz w:val="24"/>
          <w:szCs w:val="24"/>
        </w:rPr>
        <w:t>Настоящее постановление подлежит опубликованию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(обнародованию)</w:t>
      </w:r>
      <w:r w:rsidRPr="00611F0C">
        <w:rPr>
          <w:rFonts w:ascii="Times New Roman" w:hAnsi="Times New Roman" w:cs="Times New Roman"/>
          <w:bCs/>
          <w:sz w:val="24"/>
          <w:szCs w:val="24"/>
        </w:rPr>
        <w:t>.</w:t>
      </w:r>
    </w:p>
    <w:p w:rsidR="00611F0C" w:rsidRPr="00611F0C" w:rsidRDefault="003D453A" w:rsidP="003D453A">
      <w:pPr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611F0C" w:rsidRPr="00611F0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>оставляю за собой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>.</w:t>
      </w:r>
    </w:p>
    <w:p w:rsidR="003D453A" w:rsidRPr="003D453A" w:rsidRDefault="003D453A" w:rsidP="00611F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453A">
        <w:rPr>
          <w:rFonts w:ascii="Times New Roman" w:hAnsi="Times New Roman" w:cs="Times New Roman"/>
          <w:bCs/>
          <w:sz w:val="24"/>
          <w:szCs w:val="24"/>
        </w:rPr>
        <w:t xml:space="preserve">Руководитель администрации </w:t>
      </w:r>
    </w:p>
    <w:p w:rsidR="00611F0C" w:rsidRPr="003D453A" w:rsidRDefault="003D453A" w:rsidP="00611F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453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«Вуктыл»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D453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В.Н. Крисанов</w:t>
      </w:r>
    </w:p>
    <w:p w:rsidR="00611F0C" w:rsidRPr="003D453A" w:rsidRDefault="00611F0C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1F0C" w:rsidRDefault="00611F0C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11F0C" w:rsidRDefault="00611F0C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Pr="00B1252A" w:rsidRDefault="00B95B3A" w:rsidP="00B95B3A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B95B3A" w:rsidRDefault="00B95B3A" w:rsidP="00B95B3A">
      <w:pPr>
        <w:widowControl w:val="0"/>
        <w:autoSpaceDE w:val="0"/>
        <w:autoSpaceDN w:val="0"/>
        <w:adjustRightInd w:val="0"/>
        <w:spacing w:after="0" w:line="240" w:lineRule="auto"/>
        <w:ind w:left="-284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B95B3A" w:rsidRDefault="00B95B3A" w:rsidP="00B95B3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-851" w:right="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руководителя </w:t>
      </w:r>
    </w:p>
    <w:p w:rsidR="00B95B3A" w:rsidRDefault="00B95B3A" w:rsidP="00B95B3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252A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Бузуляк</w:t>
      </w:r>
      <w:proofErr w:type="spellEnd"/>
    </w:p>
    <w:p w:rsidR="00B95B3A" w:rsidRDefault="00B95B3A" w:rsidP="00B95B3A">
      <w:pPr>
        <w:widowControl w:val="0"/>
        <w:autoSpaceDE w:val="0"/>
        <w:autoSpaceDN w:val="0"/>
        <w:adjustRightInd w:val="0"/>
        <w:spacing w:after="0" w:line="240" w:lineRule="auto"/>
        <w:ind w:left="-851" w:right="253"/>
        <w:jc w:val="both"/>
        <w:rPr>
          <w:rFonts w:ascii="Times New Roman" w:hAnsi="Times New Roman" w:cs="Times New Roman"/>
          <w:sz w:val="24"/>
          <w:szCs w:val="24"/>
        </w:rPr>
      </w:pPr>
    </w:p>
    <w:p w:rsidR="00B95B3A" w:rsidRPr="00B1252A" w:rsidRDefault="00B95B3A" w:rsidP="00B95B3A">
      <w:pPr>
        <w:widowControl w:val="0"/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252A">
        <w:rPr>
          <w:rFonts w:ascii="Times New Roman" w:hAnsi="Times New Roman" w:cs="Times New Roman"/>
          <w:sz w:val="24"/>
          <w:szCs w:val="24"/>
        </w:rPr>
        <w:t xml:space="preserve">ачальник отдела правового обеспечения </w:t>
      </w:r>
    </w:p>
    <w:p w:rsidR="00B95B3A" w:rsidRDefault="00B95B3A" w:rsidP="00B95B3A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252A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Н.Н. Кобзаренко</w:t>
      </w:r>
    </w:p>
    <w:p w:rsidR="00B95B3A" w:rsidRDefault="00B95B3A" w:rsidP="00B95B3A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</w:p>
    <w:p w:rsidR="00B95B3A" w:rsidRDefault="00B95B3A" w:rsidP="00B95B3A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делам </w:t>
      </w:r>
    </w:p>
    <w:p w:rsidR="00B95B3A" w:rsidRDefault="00B95B3A" w:rsidP="00B95B3A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гражданской обороны и чрезвычайных ситуаций </w:t>
      </w:r>
    </w:p>
    <w:p w:rsidR="00B95B3A" w:rsidRPr="00B95B3A" w:rsidRDefault="00B95B3A" w:rsidP="00B95B3A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252A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А.Г. Шаповалов</w:t>
      </w: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P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95B3A">
        <w:rPr>
          <w:rFonts w:ascii="Times New Roman" w:hAnsi="Times New Roman" w:cs="Times New Roman"/>
          <w:bCs/>
          <w:sz w:val="20"/>
          <w:szCs w:val="20"/>
        </w:rPr>
        <w:t>Исп. Е.С. Панкрашина</w:t>
      </w: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11F0C" w:rsidRPr="009F24F9" w:rsidRDefault="009F24F9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611F0C" w:rsidRPr="009F24F9" w:rsidRDefault="009F24F9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п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>остановлением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>администрации 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4F9">
        <w:rPr>
          <w:rFonts w:ascii="Times New Roman" w:hAnsi="Times New Roman" w:cs="Times New Roman"/>
          <w:bCs/>
          <w:sz w:val="24"/>
          <w:szCs w:val="24"/>
        </w:rPr>
        <w:t>«Вуктыл»</w:t>
      </w:r>
    </w:p>
    <w:p w:rsidR="00611F0C" w:rsidRPr="009F24F9" w:rsidRDefault="00611F0C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F24F9">
        <w:rPr>
          <w:rFonts w:ascii="Times New Roman" w:hAnsi="Times New Roman" w:cs="Times New Roman"/>
          <w:bCs/>
          <w:sz w:val="24"/>
          <w:szCs w:val="24"/>
        </w:rPr>
        <w:t>«__»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4F9">
        <w:rPr>
          <w:rFonts w:ascii="Times New Roman" w:hAnsi="Times New Roman" w:cs="Times New Roman"/>
          <w:bCs/>
          <w:sz w:val="24"/>
          <w:szCs w:val="24"/>
        </w:rPr>
        <w:t xml:space="preserve">ноября 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2017 г. </w:t>
      </w:r>
      <w:r w:rsidR="009F24F9">
        <w:rPr>
          <w:rFonts w:ascii="Times New Roman" w:hAnsi="Times New Roman" w:cs="Times New Roman"/>
          <w:bCs/>
          <w:sz w:val="24"/>
          <w:szCs w:val="24"/>
        </w:rPr>
        <w:t>№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4F9">
        <w:rPr>
          <w:rFonts w:ascii="Times New Roman" w:hAnsi="Times New Roman" w:cs="Times New Roman"/>
          <w:bCs/>
          <w:sz w:val="24"/>
          <w:szCs w:val="24"/>
        </w:rPr>
        <w:t>11/__</w:t>
      </w:r>
    </w:p>
    <w:p w:rsidR="00611F0C" w:rsidRPr="009F24F9" w:rsidRDefault="00611F0C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(приложение)</w:t>
      </w:r>
    </w:p>
    <w:p w:rsidR="00611F0C" w:rsidRDefault="00611F0C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11F0C" w:rsidRPr="009F24F9" w:rsidRDefault="00611F0C" w:rsidP="009F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1"/>
      <w:bookmarkEnd w:id="0"/>
      <w:r w:rsidRPr="009F24F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D2718" w:rsidRDefault="00CD2718" w:rsidP="009F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F24F9" w:rsidRPr="009F24F9">
        <w:rPr>
          <w:rFonts w:ascii="Times New Roman" w:hAnsi="Times New Roman" w:cs="Times New Roman"/>
          <w:b/>
          <w:bCs/>
          <w:sz w:val="24"/>
          <w:szCs w:val="24"/>
        </w:rPr>
        <w:t xml:space="preserve">б организации общественного </w:t>
      </w:r>
      <w:proofErr w:type="gramStart"/>
      <w:r w:rsidR="009F24F9" w:rsidRPr="009F24F9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="009F24F9" w:rsidRPr="009F24F9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обеспечением пожарной безопасности </w:t>
      </w:r>
    </w:p>
    <w:p w:rsidR="009F24F9" w:rsidRPr="009F24F9" w:rsidRDefault="009F24F9" w:rsidP="009F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4F9">
        <w:rPr>
          <w:rFonts w:ascii="Times New Roman" w:hAnsi="Times New Roman" w:cs="Times New Roman"/>
          <w:b/>
          <w:bCs/>
          <w:sz w:val="24"/>
          <w:szCs w:val="24"/>
        </w:rPr>
        <w:t>на территории городского округа «Вуктыл»</w:t>
      </w:r>
    </w:p>
    <w:p w:rsidR="00611F0C" w:rsidRPr="009F24F9" w:rsidRDefault="00611F0C" w:rsidP="009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1F0C" w:rsidRPr="00CD2718" w:rsidRDefault="00611F0C" w:rsidP="009F24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D2718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611F0C" w:rsidRPr="009F24F9" w:rsidRDefault="00611F0C" w:rsidP="009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 xml:space="preserve">Положение разработано в целях реализации в </w:t>
      </w:r>
      <w:r w:rsidR="00CD271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D271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первичных мер пожарной безопасности, регулирования вопросов организации работы по осуществлению общественного контроля за обеспечением пожарной безопасности.</w:t>
      </w:r>
      <w:proofErr w:type="gramEnd"/>
    </w:p>
    <w:p w:rsidR="00611F0C" w:rsidRPr="009F24F9" w:rsidRDefault="00CD2718" w:rsidP="00CD271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Общественный </w:t>
      </w:r>
      <w:proofErr w:type="gramStart"/>
      <w:r w:rsidR="00611F0C" w:rsidRPr="009F24F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обеспечением пожарной безопасности на территории 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является формой участия граждан в социально значимых работах по обеспечению первичных мер пожарной безопасности в границах 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и осуществляется в порядке, установленном настоящим Положением.</w:t>
      </w:r>
    </w:p>
    <w:p w:rsidR="00611F0C" w:rsidRPr="009F24F9" w:rsidRDefault="00CD2718" w:rsidP="00CD27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Для осуществления общественного </w:t>
      </w:r>
      <w:proofErr w:type="gramStart"/>
      <w:r w:rsidR="00611F0C" w:rsidRPr="009F24F9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обеспечением пожарной безопасности из числа руководящего состава администрации 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назначается лицо, ответственное за организацию такой работы.</w:t>
      </w:r>
    </w:p>
    <w:p w:rsidR="00611F0C" w:rsidRPr="009F24F9" w:rsidRDefault="00CD2718" w:rsidP="00CD27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Общее руководство деятельностью по осуществлению общественного </w:t>
      </w:r>
      <w:proofErr w:type="gramStart"/>
      <w:r w:rsidR="00611F0C" w:rsidRPr="009F24F9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обеспечением пожарной безопасности осуществляется руководителем администрации 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>.</w:t>
      </w:r>
    </w:p>
    <w:p w:rsidR="00611F0C" w:rsidRPr="009F24F9" w:rsidRDefault="00CD2718" w:rsidP="00CD27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1.5.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Гражданами, осуществляющими общественный контроль за обеспечением пожарной безопасности, могут являться жители 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, обладающие избирательным правом, разделяющие цели и задачи, определенные настоящим Положением, достигшие 18-летнего возраста, способные </w:t>
      </w:r>
      <w:proofErr w:type="gramStart"/>
      <w:r w:rsidR="00611F0C" w:rsidRPr="009F24F9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11F0C" w:rsidRPr="009F24F9">
        <w:rPr>
          <w:rFonts w:ascii="Times New Roman" w:hAnsi="Times New Roman" w:cs="Times New Roman"/>
          <w:bCs/>
          <w:sz w:val="24"/>
          <w:szCs w:val="24"/>
        </w:rPr>
        <w:t>своим</w:t>
      </w:r>
      <w:proofErr w:type="gramEnd"/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деловым, моральным качествам и состоянию здоровья выполнять поставленные задачи.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1.6. </w:t>
      </w: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 xml:space="preserve">Работы по осуществлению общественного контроля за обеспечением пожарной безопасности проводятся гражданами на добровольной основе по согласованию с администрацией </w:t>
      </w:r>
      <w:r w:rsidR="00CD271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D271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>, в свободное от основной работы или учебы время на безвозмездной основе не чаще одного раза в три месяца.</w:t>
      </w:r>
      <w:proofErr w:type="gramEnd"/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Продолжительность работ не может составлять более четырех часов подряд.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1.7. </w:t>
      </w: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>Лицо, назначенное ответственным по организации общественного контроля за обеспечением пожарной безопасности, проходит обучение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  <w:proofErr w:type="gramEnd"/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1.8. Обучение лиц, осуществляющих общественный </w:t>
      </w: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обеспечением пожарной безопасности, проводится в администрации </w:t>
      </w:r>
      <w:r w:rsidR="00CD271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D271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лицом, назначенным ответственным по организации общественного контроля за обеспечением пожарной безопасности.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1.9. Для целей настоящего Положения используются следующие понятия: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пожарная безопасность - состояние защищенности личности, имущества и общества от пожаров;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lastRenderedPageBreak/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спасанию людей и имущества при пожарах, являющихся частью комплекса мероприятий по организации пожаротушения;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общественный </w:t>
      </w: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обеспечением пожарной безопасности - работа по профилактике пожаров путем осуществления гражданами контроля за соблюдением требований пожарной безопасности.</w:t>
      </w:r>
    </w:p>
    <w:p w:rsidR="00611F0C" w:rsidRPr="009F24F9" w:rsidRDefault="00611F0C" w:rsidP="009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1F0C" w:rsidRPr="00C43198" w:rsidRDefault="00611F0C" w:rsidP="009F24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43198">
        <w:rPr>
          <w:rFonts w:ascii="Times New Roman" w:hAnsi="Times New Roman" w:cs="Times New Roman"/>
          <w:b/>
          <w:bCs/>
          <w:sz w:val="24"/>
          <w:szCs w:val="24"/>
        </w:rPr>
        <w:t>II. Мероприятия, проводимые в рамках общественного контроля</w:t>
      </w:r>
    </w:p>
    <w:p w:rsidR="00611F0C" w:rsidRPr="00C43198" w:rsidRDefault="00611F0C" w:rsidP="009F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198">
        <w:rPr>
          <w:rFonts w:ascii="Times New Roman" w:hAnsi="Times New Roman" w:cs="Times New Roman"/>
          <w:b/>
          <w:bCs/>
          <w:sz w:val="24"/>
          <w:szCs w:val="24"/>
        </w:rPr>
        <w:t>за обеспечением пожарной безопасности на территории</w:t>
      </w:r>
    </w:p>
    <w:p w:rsidR="00611F0C" w:rsidRPr="00C43198" w:rsidRDefault="00C43198" w:rsidP="009F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198">
        <w:rPr>
          <w:rFonts w:ascii="Times New Roman" w:hAnsi="Times New Roman" w:cs="Times New Roman"/>
          <w:b/>
          <w:bCs/>
          <w:sz w:val="24"/>
          <w:szCs w:val="24"/>
        </w:rPr>
        <w:t>городского округа «Вуктыл»</w:t>
      </w:r>
    </w:p>
    <w:p w:rsidR="00611F0C" w:rsidRPr="009F24F9" w:rsidRDefault="00611F0C" w:rsidP="009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2.1. Работы по осуществлению общественного </w:t>
      </w: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обеспечением пожарной безопасности на территории 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4319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включают:</w:t>
      </w: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F24F9">
        <w:rPr>
          <w:rFonts w:ascii="Times New Roman" w:hAnsi="Times New Roman" w:cs="Times New Roman"/>
          <w:bCs/>
          <w:sz w:val="24"/>
          <w:szCs w:val="24"/>
        </w:rPr>
        <w:t xml:space="preserve"> соблюдением требований пожарной безопасности в 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C43198">
        <w:rPr>
          <w:rFonts w:ascii="Times New Roman" w:hAnsi="Times New Roman" w:cs="Times New Roman"/>
          <w:bCs/>
          <w:sz w:val="24"/>
          <w:szCs w:val="24"/>
        </w:rPr>
        <w:t>м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C43198">
        <w:rPr>
          <w:rFonts w:ascii="Times New Roman" w:hAnsi="Times New Roman" w:cs="Times New Roman"/>
          <w:bCs/>
          <w:sz w:val="24"/>
          <w:szCs w:val="24"/>
        </w:rPr>
        <w:t>е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19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и на объектах муниципальной собственности;</w:t>
      </w: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подготовку предложений руководителю администрации 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4319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о передаче материалов по фактам нарушений требований пожарной безопасности в </w:t>
      </w:r>
      <w:r w:rsidR="00C43198">
        <w:rPr>
          <w:rFonts w:ascii="Times New Roman" w:hAnsi="Times New Roman" w:cs="Times New Roman"/>
          <w:bCs/>
          <w:sz w:val="24"/>
          <w:szCs w:val="24"/>
        </w:rPr>
        <w:t>отделение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надзорной деятельности и профилактической работы г. </w:t>
      </w:r>
      <w:r w:rsidR="00C43198">
        <w:rPr>
          <w:rFonts w:ascii="Times New Roman" w:hAnsi="Times New Roman" w:cs="Times New Roman"/>
          <w:bCs/>
          <w:sz w:val="24"/>
          <w:szCs w:val="24"/>
        </w:rPr>
        <w:t>Вуктыл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198">
        <w:rPr>
          <w:rFonts w:ascii="Times New Roman" w:hAnsi="Times New Roman" w:cs="Times New Roman"/>
          <w:bCs/>
          <w:sz w:val="24"/>
          <w:szCs w:val="24"/>
        </w:rPr>
        <w:t>(далее - О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НД и </w:t>
      </w: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>ПР</w:t>
      </w:r>
      <w:proofErr w:type="gramEnd"/>
      <w:r w:rsidR="00C43198">
        <w:rPr>
          <w:rFonts w:ascii="Times New Roman" w:hAnsi="Times New Roman" w:cs="Times New Roman"/>
          <w:bCs/>
          <w:sz w:val="24"/>
          <w:szCs w:val="24"/>
        </w:rPr>
        <w:t>)</w:t>
      </w:r>
      <w:r w:rsidRPr="009F24F9">
        <w:rPr>
          <w:rFonts w:ascii="Times New Roman" w:hAnsi="Times New Roman" w:cs="Times New Roman"/>
          <w:bCs/>
          <w:sz w:val="24"/>
          <w:szCs w:val="24"/>
        </w:rPr>
        <w:t>;</w:t>
      </w: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подготовку предложений руководителю администрации 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4319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по реализации мер пожарной безопасности в границах 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4319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>;</w:t>
      </w: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доведение до населения решений администрации 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43198">
        <w:rPr>
          <w:rFonts w:ascii="Times New Roman" w:hAnsi="Times New Roman" w:cs="Times New Roman"/>
          <w:bCs/>
          <w:sz w:val="24"/>
          <w:szCs w:val="24"/>
        </w:rPr>
        <w:t xml:space="preserve">«Вуктыл», </w:t>
      </w:r>
      <w:r w:rsidRPr="009F24F9">
        <w:rPr>
          <w:rFonts w:ascii="Times New Roman" w:hAnsi="Times New Roman" w:cs="Times New Roman"/>
          <w:bCs/>
          <w:sz w:val="24"/>
          <w:szCs w:val="24"/>
        </w:rPr>
        <w:t>касающихся вопросов обеспечения пожарной безопасности.</w:t>
      </w:r>
    </w:p>
    <w:p w:rsidR="00611F0C" w:rsidRPr="009F24F9" w:rsidRDefault="00611F0C" w:rsidP="009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1F0C" w:rsidRPr="00C43198" w:rsidRDefault="00611F0C" w:rsidP="009F24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43198">
        <w:rPr>
          <w:rFonts w:ascii="Times New Roman" w:hAnsi="Times New Roman" w:cs="Times New Roman"/>
          <w:b/>
          <w:bCs/>
          <w:sz w:val="24"/>
          <w:szCs w:val="24"/>
        </w:rPr>
        <w:t>III. Порядок проведения общественного контроля</w:t>
      </w:r>
    </w:p>
    <w:p w:rsidR="00611F0C" w:rsidRPr="00C43198" w:rsidRDefault="00611F0C" w:rsidP="009F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198">
        <w:rPr>
          <w:rFonts w:ascii="Times New Roman" w:hAnsi="Times New Roman" w:cs="Times New Roman"/>
          <w:b/>
          <w:bCs/>
          <w:sz w:val="24"/>
          <w:szCs w:val="24"/>
        </w:rPr>
        <w:t>за обеспечением пожарной безопасности на территории</w:t>
      </w:r>
    </w:p>
    <w:p w:rsidR="00611F0C" w:rsidRPr="00C43198" w:rsidRDefault="00C43198" w:rsidP="009F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198">
        <w:rPr>
          <w:rFonts w:ascii="Times New Roman" w:hAnsi="Times New Roman" w:cs="Times New Roman"/>
          <w:b/>
          <w:bCs/>
          <w:sz w:val="24"/>
          <w:szCs w:val="24"/>
        </w:rPr>
        <w:t>городского округа «Вуктыл»</w:t>
      </w:r>
    </w:p>
    <w:p w:rsidR="00611F0C" w:rsidRPr="00C43198" w:rsidRDefault="00611F0C" w:rsidP="009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3.1.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администрацией 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4319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, а также по мере необходимости, при обращении граждан, проживающих в 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3F2395">
        <w:rPr>
          <w:rFonts w:ascii="Times New Roman" w:hAnsi="Times New Roman" w:cs="Times New Roman"/>
          <w:bCs/>
          <w:sz w:val="24"/>
          <w:szCs w:val="24"/>
        </w:rPr>
        <w:t>м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3F2395">
        <w:rPr>
          <w:rFonts w:ascii="Times New Roman" w:hAnsi="Times New Roman" w:cs="Times New Roman"/>
          <w:bCs/>
          <w:sz w:val="24"/>
          <w:szCs w:val="24"/>
        </w:rPr>
        <w:t>е</w:t>
      </w:r>
      <w:bookmarkStart w:id="1" w:name="_GoBack"/>
      <w:bookmarkEnd w:id="1"/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19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>, либо при выявлении нарушений требований пожарной безопасности.</w:t>
      </w: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3.</w:t>
      </w:r>
      <w:r w:rsidR="0069664A">
        <w:rPr>
          <w:rFonts w:ascii="Times New Roman" w:hAnsi="Times New Roman" w:cs="Times New Roman"/>
          <w:bCs/>
          <w:sz w:val="24"/>
          <w:szCs w:val="24"/>
        </w:rPr>
        <w:t>2</w:t>
      </w:r>
      <w:r w:rsidRPr="009F24F9">
        <w:rPr>
          <w:rFonts w:ascii="Times New Roman" w:hAnsi="Times New Roman" w:cs="Times New Roman"/>
          <w:bCs/>
          <w:sz w:val="24"/>
          <w:szCs w:val="24"/>
        </w:rPr>
        <w:t>. 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="0069664A">
        <w:rPr>
          <w:rFonts w:ascii="Times New Roman" w:hAnsi="Times New Roman" w:cs="Times New Roman"/>
          <w:bCs/>
          <w:sz w:val="24"/>
          <w:szCs w:val="24"/>
        </w:rPr>
        <w:t>3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. Проведение общественного </w:t>
      </w: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обеспечением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611F0C" w:rsidRPr="009F24F9" w:rsidRDefault="003F2395" w:rsidP="00B9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При выявлении в результате общественного контроля фактов нарушений требований пожарной безопасности, лицами, осуществляющими общественный контроль, подготавливается предложение руководителю администрации </w:t>
      </w:r>
      <w:r w:rsidR="00B95B3A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B95B3A"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69664A">
        <w:rPr>
          <w:rFonts w:ascii="Times New Roman" w:hAnsi="Times New Roman" w:cs="Times New Roman"/>
          <w:bCs/>
          <w:sz w:val="24"/>
          <w:szCs w:val="24"/>
        </w:rPr>
        <w:t>б устранении нарушений требований пожарной безопасности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>.</w:t>
      </w: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5B3A" w:rsidRDefault="00B95B3A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5B3A" w:rsidRDefault="00B95B3A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5B3A" w:rsidRDefault="00B95B3A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5B3A" w:rsidRDefault="00B95B3A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5B3A" w:rsidRDefault="00B95B3A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251A" w:rsidRDefault="0044251A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0E2E65" w:rsidSect="0044251A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C2" w:rsidRDefault="009F44C2" w:rsidP="00EF33F7">
      <w:pPr>
        <w:spacing w:after="0" w:line="240" w:lineRule="auto"/>
      </w:pPr>
      <w:r>
        <w:separator/>
      </w:r>
    </w:p>
  </w:endnote>
  <w:endnote w:type="continuationSeparator" w:id="0">
    <w:p w:rsidR="009F44C2" w:rsidRDefault="009F44C2" w:rsidP="00EF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C2" w:rsidRDefault="009F44C2" w:rsidP="00EF33F7">
      <w:pPr>
        <w:spacing w:after="0" w:line="240" w:lineRule="auto"/>
      </w:pPr>
      <w:r>
        <w:separator/>
      </w:r>
    </w:p>
  </w:footnote>
  <w:footnote w:type="continuationSeparator" w:id="0">
    <w:p w:rsidR="009F44C2" w:rsidRDefault="009F44C2" w:rsidP="00EF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024"/>
    <w:multiLevelType w:val="hybridMultilevel"/>
    <w:tmpl w:val="DC24D6C6"/>
    <w:lvl w:ilvl="0" w:tplc="3B0216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B0503B"/>
    <w:multiLevelType w:val="hybridMultilevel"/>
    <w:tmpl w:val="C4D48552"/>
    <w:lvl w:ilvl="0" w:tplc="430EC4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C52805"/>
    <w:multiLevelType w:val="hybridMultilevel"/>
    <w:tmpl w:val="32705D5A"/>
    <w:lvl w:ilvl="0" w:tplc="9B9EA4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FA1D58"/>
    <w:multiLevelType w:val="multilevel"/>
    <w:tmpl w:val="02745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>
    <w:nsid w:val="35791213"/>
    <w:multiLevelType w:val="hybridMultilevel"/>
    <w:tmpl w:val="C2A84620"/>
    <w:lvl w:ilvl="0" w:tplc="892E4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CC3527"/>
    <w:multiLevelType w:val="hybridMultilevel"/>
    <w:tmpl w:val="CBE23238"/>
    <w:lvl w:ilvl="0" w:tplc="16CAA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3D16EF"/>
    <w:multiLevelType w:val="hybridMultilevel"/>
    <w:tmpl w:val="33D26378"/>
    <w:lvl w:ilvl="0" w:tplc="EC88D3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9A"/>
    <w:rsid w:val="000179DC"/>
    <w:rsid w:val="0003105D"/>
    <w:rsid w:val="00040178"/>
    <w:rsid w:val="000622E4"/>
    <w:rsid w:val="000900FF"/>
    <w:rsid w:val="000C4DE0"/>
    <w:rsid w:val="000D5D50"/>
    <w:rsid w:val="000E2E65"/>
    <w:rsid w:val="000F09E5"/>
    <w:rsid w:val="000F60F7"/>
    <w:rsid w:val="00101CFB"/>
    <w:rsid w:val="00112738"/>
    <w:rsid w:val="0012298E"/>
    <w:rsid w:val="00146113"/>
    <w:rsid w:val="001851A3"/>
    <w:rsid w:val="001B32E9"/>
    <w:rsid w:val="001D39D3"/>
    <w:rsid w:val="001E4BD5"/>
    <w:rsid w:val="001F0717"/>
    <w:rsid w:val="001F486D"/>
    <w:rsid w:val="001F7424"/>
    <w:rsid w:val="00231A39"/>
    <w:rsid w:val="002766A1"/>
    <w:rsid w:val="002879B6"/>
    <w:rsid w:val="00287F92"/>
    <w:rsid w:val="002A46F7"/>
    <w:rsid w:val="002B030E"/>
    <w:rsid w:val="002B699A"/>
    <w:rsid w:val="00314632"/>
    <w:rsid w:val="00324745"/>
    <w:rsid w:val="00340D0F"/>
    <w:rsid w:val="00354258"/>
    <w:rsid w:val="00371E06"/>
    <w:rsid w:val="00377489"/>
    <w:rsid w:val="003D453A"/>
    <w:rsid w:val="003F2395"/>
    <w:rsid w:val="0044251A"/>
    <w:rsid w:val="00476DAB"/>
    <w:rsid w:val="0049240A"/>
    <w:rsid w:val="004A1225"/>
    <w:rsid w:val="004A483B"/>
    <w:rsid w:val="004D2999"/>
    <w:rsid w:val="004D7257"/>
    <w:rsid w:val="004F4945"/>
    <w:rsid w:val="005831AD"/>
    <w:rsid w:val="00591D0A"/>
    <w:rsid w:val="005C1652"/>
    <w:rsid w:val="005D428C"/>
    <w:rsid w:val="005D6C2C"/>
    <w:rsid w:val="005F7063"/>
    <w:rsid w:val="00600060"/>
    <w:rsid w:val="00601FE7"/>
    <w:rsid w:val="00604318"/>
    <w:rsid w:val="00611F0C"/>
    <w:rsid w:val="00623786"/>
    <w:rsid w:val="00664EB5"/>
    <w:rsid w:val="0069664A"/>
    <w:rsid w:val="006A754B"/>
    <w:rsid w:val="006B31F0"/>
    <w:rsid w:val="006B47CB"/>
    <w:rsid w:val="006C06C1"/>
    <w:rsid w:val="006D62BA"/>
    <w:rsid w:val="006F3339"/>
    <w:rsid w:val="00747BD7"/>
    <w:rsid w:val="00757E83"/>
    <w:rsid w:val="007B4180"/>
    <w:rsid w:val="007B5934"/>
    <w:rsid w:val="007C79DF"/>
    <w:rsid w:val="007D0715"/>
    <w:rsid w:val="007F71E0"/>
    <w:rsid w:val="008105F5"/>
    <w:rsid w:val="00835F94"/>
    <w:rsid w:val="00841CFC"/>
    <w:rsid w:val="008843E7"/>
    <w:rsid w:val="008956D1"/>
    <w:rsid w:val="008B3E4C"/>
    <w:rsid w:val="008E041F"/>
    <w:rsid w:val="008E29B7"/>
    <w:rsid w:val="0090571F"/>
    <w:rsid w:val="00917662"/>
    <w:rsid w:val="009304A6"/>
    <w:rsid w:val="00953D3C"/>
    <w:rsid w:val="00980A6E"/>
    <w:rsid w:val="009B2F6E"/>
    <w:rsid w:val="009F24F9"/>
    <w:rsid w:val="009F44C2"/>
    <w:rsid w:val="009F4D9D"/>
    <w:rsid w:val="00A244C0"/>
    <w:rsid w:val="00A2573E"/>
    <w:rsid w:val="00A52ABD"/>
    <w:rsid w:val="00A66212"/>
    <w:rsid w:val="00A74647"/>
    <w:rsid w:val="00A81B4B"/>
    <w:rsid w:val="00A854DA"/>
    <w:rsid w:val="00AA3C8C"/>
    <w:rsid w:val="00AE02CC"/>
    <w:rsid w:val="00AF14E2"/>
    <w:rsid w:val="00AF2B58"/>
    <w:rsid w:val="00AF2D42"/>
    <w:rsid w:val="00AF5AA5"/>
    <w:rsid w:val="00B1252A"/>
    <w:rsid w:val="00B538FE"/>
    <w:rsid w:val="00B95B3A"/>
    <w:rsid w:val="00BB1185"/>
    <w:rsid w:val="00BE5937"/>
    <w:rsid w:val="00C423D7"/>
    <w:rsid w:val="00C43198"/>
    <w:rsid w:val="00C5204C"/>
    <w:rsid w:val="00C55279"/>
    <w:rsid w:val="00C63CE8"/>
    <w:rsid w:val="00CC195B"/>
    <w:rsid w:val="00CD2718"/>
    <w:rsid w:val="00D0483A"/>
    <w:rsid w:val="00D07E17"/>
    <w:rsid w:val="00D41E81"/>
    <w:rsid w:val="00D50EB8"/>
    <w:rsid w:val="00D6470D"/>
    <w:rsid w:val="00D70682"/>
    <w:rsid w:val="00D838FB"/>
    <w:rsid w:val="00DB5D43"/>
    <w:rsid w:val="00DE5BE4"/>
    <w:rsid w:val="00E2221A"/>
    <w:rsid w:val="00E23811"/>
    <w:rsid w:val="00E74552"/>
    <w:rsid w:val="00E902BA"/>
    <w:rsid w:val="00E9629D"/>
    <w:rsid w:val="00EA073F"/>
    <w:rsid w:val="00ED1636"/>
    <w:rsid w:val="00EF33F7"/>
    <w:rsid w:val="00EF6EC1"/>
    <w:rsid w:val="00F04949"/>
    <w:rsid w:val="00F263B1"/>
    <w:rsid w:val="00F36360"/>
    <w:rsid w:val="00F53239"/>
    <w:rsid w:val="00F64219"/>
    <w:rsid w:val="00FD0AA8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853A1E16FAA114CB659A01D4CWDC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853A1E36BA2114CB659A01D4CWDC3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BD778108631A56AC0E007EFF084FA09853A1E46DA4114CB659A01D4CWDC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A08A-4FCF-4E89-8D6E-30BFE28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cp:keywords/>
  <dc:description/>
  <cp:lastModifiedBy>Козлова Людмила Фёдоровна</cp:lastModifiedBy>
  <cp:revision>46</cp:revision>
  <cp:lastPrinted>2017-11-01T11:17:00Z</cp:lastPrinted>
  <dcterms:created xsi:type="dcterms:W3CDTF">2015-07-10T07:10:00Z</dcterms:created>
  <dcterms:modified xsi:type="dcterms:W3CDTF">2017-11-02T10:46:00Z</dcterms:modified>
</cp:coreProperties>
</file>